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48532" w14:textId="41711579" w:rsidR="00610A63" w:rsidRPr="00944C46" w:rsidRDefault="00610A63" w:rsidP="00610A63">
      <w:pPr>
        <w:pStyle w:val="NoSpacing"/>
        <w:jc w:val="center"/>
        <w:rPr>
          <w:b/>
          <w:bCs/>
          <w:sz w:val="28"/>
          <w:szCs w:val="28"/>
        </w:rPr>
      </w:pPr>
      <w:r w:rsidRPr="00944C46">
        <w:rPr>
          <w:b/>
          <w:bCs/>
          <w:sz w:val="28"/>
          <w:szCs w:val="28"/>
        </w:rPr>
        <w:t>THE NEW NORMAL #12</w:t>
      </w:r>
    </w:p>
    <w:p w14:paraId="764E570D" w14:textId="77777777" w:rsidR="00944C46" w:rsidRDefault="00610A63" w:rsidP="00610A63">
      <w:pPr>
        <w:pStyle w:val="NoSpacing"/>
        <w:jc w:val="center"/>
        <w:rPr>
          <w:sz w:val="28"/>
          <w:szCs w:val="28"/>
        </w:rPr>
      </w:pPr>
      <w:r w:rsidRPr="00944C46">
        <w:rPr>
          <w:b/>
          <w:bCs/>
          <w:sz w:val="28"/>
          <w:szCs w:val="28"/>
        </w:rPr>
        <w:t>“Reforms”</w:t>
      </w:r>
    </w:p>
    <w:p w14:paraId="2A518EA3" w14:textId="365F7EC7" w:rsidR="00610A63" w:rsidRPr="0034773F" w:rsidRDefault="00D47FBE" w:rsidP="00610A63">
      <w:pPr>
        <w:pStyle w:val="NoSpacing"/>
        <w:jc w:val="center"/>
        <w:rPr>
          <w:sz w:val="28"/>
          <w:szCs w:val="28"/>
        </w:rPr>
      </w:pPr>
      <w:r>
        <w:rPr>
          <w:sz w:val="28"/>
          <w:szCs w:val="28"/>
        </w:rPr>
        <w:pict w14:anchorId="4A7B4C84">
          <v:rect id="_x0000_i1025" style="width:324pt;height:1.5pt" o:hralign="center" o:hrstd="t" o:hrnoshade="t" o:hr="t" fillcolor="black [3213]" stroked="f"/>
        </w:pict>
      </w:r>
    </w:p>
    <w:p w14:paraId="54EA20C1" w14:textId="610C66AD" w:rsidR="001061FD" w:rsidRDefault="00610A63" w:rsidP="00610A63">
      <w:pPr>
        <w:pStyle w:val="NoSpacing"/>
        <w:jc w:val="both"/>
        <w:rPr>
          <w:sz w:val="28"/>
          <w:szCs w:val="28"/>
        </w:rPr>
      </w:pPr>
      <w:r>
        <w:t xml:space="preserve">One of the buzz words in our culture these days is “reforms.”  We hear it all the time:  police reform, immigration reform, educational reform, political reform, economic reform, and so on.  </w:t>
      </w:r>
      <w:r w:rsidR="006C7D02">
        <w:t>People are protesting</w:t>
      </w:r>
      <w:r w:rsidR="002C0154">
        <w:t>, which is another buzz word,</w:t>
      </w:r>
      <w:r w:rsidR="006C7D02">
        <w:t xml:space="preserve"> to see reforms in these areas take place.  </w:t>
      </w:r>
      <w:r>
        <w:t>We are living in a season where there are many changes on the horizon.  Reform is a good thing</w:t>
      </w:r>
      <w:r w:rsidR="00601CF5">
        <w:t xml:space="preserve">!  </w:t>
      </w:r>
      <w:r w:rsidR="00944C46">
        <w:t xml:space="preserve">When the new normal emerges, there will be many things that have reformed or are in the process of reforming.  </w:t>
      </w:r>
      <w:r w:rsidR="00601CF5">
        <w:t>In fact, reform is a word that has special significance for Christians because God is always reforming us.  The Biblical term for this is sanctification.  Today’s teaching will discuss the changing climate in American life and the</w:t>
      </w:r>
      <w:r w:rsidR="00944C46">
        <w:t xml:space="preserve"> reforms God brings about in his people</w:t>
      </w:r>
      <w:r w:rsidR="00601CF5">
        <w:t>.</w:t>
      </w:r>
    </w:p>
    <w:p w14:paraId="360614DC" w14:textId="75506F35" w:rsidR="00610A63" w:rsidRDefault="00D47FBE" w:rsidP="00610A63">
      <w:pPr>
        <w:pStyle w:val="NoSpacing"/>
        <w:jc w:val="both"/>
      </w:pPr>
      <w:r>
        <w:rPr>
          <w:sz w:val="28"/>
          <w:szCs w:val="28"/>
        </w:rPr>
        <w:pict w14:anchorId="55E9618E">
          <v:rect id="_x0000_i1026" style="width:324pt;height:1.5pt" o:hralign="center" o:hrstd="t" o:hrnoshade="t" o:hr="t" fillcolor="black [3213]" stroked="f"/>
        </w:pict>
      </w:r>
    </w:p>
    <w:p w14:paraId="182A4867" w14:textId="292866C5" w:rsidR="003801E6" w:rsidRDefault="003801E6" w:rsidP="00610A63">
      <w:pPr>
        <w:pStyle w:val="NoSpacing"/>
        <w:jc w:val="both"/>
      </w:pPr>
    </w:p>
    <w:p w14:paraId="0DFB54C2" w14:textId="164BB08F" w:rsidR="003801E6" w:rsidRPr="001949F1" w:rsidRDefault="003801E6" w:rsidP="00610A63">
      <w:pPr>
        <w:pStyle w:val="NoSpacing"/>
        <w:jc w:val="both"/>
        <w:rPr>
          <w:b/>
          <w:bCs/>
        </w:rPr>
      </w:pPr>
      <w:r w:rsidRPr="001949F1">
        <w:rPr>
          <w:b/>
          <w:bCs/>
        </w:rPr>
        <w:t>#1.  THE</w:t>
      </w:r>
      <w:r w:rsidR="00353F4C" w:rsidRPr="001949F1">
        <w:rPr>
          <w:b/>
          <w:bCs/>
        </w:rPr>
        <w:t xml:space="preserve"> STORY OF MARTIN LUTHER – THE REFORMER</w:t>
      </w:r>
    </w:p>
    <w:p w14:paraId="543A3B38" w14:textId="3694E31D" w:rsidR="001061FD" w:rsidRDefault="001061FD" w:rsidP="007B4953">
      <w:pPr>
        <w:pStyle w:val="NoSpacing"/>
        <w:numPr>
          <w:ilvl w:val="0"/>
          <w:numId w:val="6"/>
        </w:numPr>
        <w:jc w:val="both"/>
      </w:pPr>
      <w:r>
        <w:t>He was an Augustinian monk &amp; professor of theology</w:t>
      </w:r>
    </w:p>
    <w:p w14:paraId="3459FAFC" w14:textId="2FA4638C" w:rsidR="001061FD" w:rsidRDefault="001061FD" w:rsidP="007B4953">
      <w:pPr>
        <w:pStyle w:val="NoSpacing"/>
        <w:numPr>
          <w:ilvl w:val="0"/>
          <w:numId w:val="6"/>
        </w:numPr>
        <w:jc w:val="both"/>
      </w:pPr>
      <w:r>
        <w:t>He objected to practices in the Roman Catholic Church</w:t>
      </w:r>
    </w:p>
    <w:p w14:paraId="19CE14D8" w14:textId="77777777" w:rsidR="002C0154" w:rsidRDefault="002C0154" w:rsidP="002C0154">
      <w:pPr>
        <w:pStyle w:val="NoSpacing"/>
        <w:numPr>
          <w:ilvl w:val="0"/>
          <w:numId w:val="6"/>
        </w:numPr>
        <w:jc w:val="both"/>
      </w:pPr>
      <w:r>
        <w:t>The 95 theses in 1517 at the church in Whittenberg</w:t>
      </w:r>
    </w:p>
    <w:p w14:paraId="1D78F1A0" w14:textId="34C0C343" w:rsidR="007B4953" w:rsidRDefault="007B4953" w:rsidP="007B4953">
      <w:pPr>
        <w:pStyle w:val="NoSpacing"/>
        <w:numPr>
          <w:ilvl w:val="0"/>
          <w:numId w:val="6"/>
        </w:numPr>
        <w:jc w:val="both"/>
      </w:pPr>
      <w:r>
        <w:t>He was the catalyst in the protestant reformation</w:t>
      </w:r>
    </w:p>
    <w:p w14:paraId="620FBFD3" w14:textId="03651377" w:rsidR="007B4953" w:rsidRDefault="007B4953" w:rsidP="007B4953">
      <w:pPr>
        <w:pStyle w:val="NoSpacing"/>
        <w:numPr>
          <w:ilvl w:val="0"/>
          <w:numId w:val="6"/>
        </w:numPr>
        <w:jc w:val="both"/>
      </w:pPr>
      <w:r>
        <w:t>He was a critical thinker</w:t>
      </w:r>
      <w:r w:rsidR="00844246">
        <w:t xml:space="preserve"> – he knew what he believed</w:t>
      </w:r>
    </w:p>
    <w:p w14:paraId="58484741" w14:textId="77777777" w:rsidR="007B4953" w:rsidRDefault="007B4953" w:rsidP="001061FD">
      <w:pPr>
        <w:pStyle w:val="NoSpacing"/>
        <w:ind w:left="720"/>
        <w:jc w:val="both"/>
      </w:pPr>
    </w:p>
    <w:p w14:paraId="4F1DF3DD" w14:textId="16B20EC3" w:rsidR="00A62D70" w:rsidRPr="001949F1" w:rsidRDefault="001949F1" w:rsidP="00610A63">
      <w:pPr>
        <w:pStyle w:val="NoSpacing"/>
        <w:jc w:val="both"/>
        <w:rPr>
          <w:b/>
          <w:bCs/>
        </w:rPr>
      </w:pPr>
      <w:r w:rsidRPr="001949F1">
        <w:rPr>
          <w:b/>
          <w:bCs/>
        </w:rPr>
        <w:t xml:space="preserve">#2. </w:t>
      </w:r>
      <w:r w:rsidR="00A62D70" w:rsidRPr="001949F1">
        <w:rPr>
          <w:b/>
          <w:bCs/>
        </w:rPr>
        <w:t>WHAT IS SANCTIFICATION?</w:t>
      </w:r>
    </w:p>
    <w:p w14:paraId="5585A63E" w14:textId="737D6FDD" w:rsidR="00A62D70" w:rsidRDefault="00A62D70" w:rsidP="00A62D70">
      <w:pPr>
        <w:pStyle w:val="NoSpacing"/>
        <w:numPr>
          <w:ilvl w:val="0"/>
          <w:numId w:val="1"/>
        </w:numPr>
        <w:jc w:val="both"/>
      </w:pPr>
      <w:r>
        <w:t>The Greek word</w:t>
      </w:r>
      <w:r w:rsidR="001061FD">
        <w:t xml:space="preserve"> for sanctification</w:t>
      </w:r>
      <w:r>
        <w:t xml:space="preserve"> - </w:t>
      </w:r>
      <w:proofErr w:type="spellStart"/>
      <w:r w:rsidRPr="00A62D70">
        <w:rPr>
          <w:i/>
          <w:iCs/>
        </w:rPr>
        <w:t>hagi</w:t>
      </w:r>
      <w:r w:rsidR="00D47FBE">
        <w:rPr>
          <w:i/>
          <w:iCs/>
        </w:rPr>
        <w:t>a</w:t>
      </w:r>
      <w:r w:rsidRPr="00A62D70">
        <w:rPr>
          <w:i/>
          <w:iCs/>
        </w:rPr>
        <w:t>smos</w:t>
      </w:r>
      <w:proofErr w:type="spellEnd"/>
    </w:p>
    <w:p w14:paraId="7EED4CDE" w14:textId="4A4E6C3C" w:rsidR="00A62D70" w:rsidRDefault="00A62D70" w:rsidP="00A62D70">
      <w:pPr>
        <w:pStyle w:val="NoSpacing"/>
        <w:numPr>
          <w:ilvl w:val="0"/>
          <w:numId w:val="1"/>
        </w:numPr>
        <w:jc w:val="both"/>
      </w:pPr>
      <w:r>
        <w:t>Phase one – positional sanctification, 1 Cor 1:2, 30</w:t>
      </w:r>
      <w:r w:rsidR="001061FD">
        <w:t>, 6:9-11</w:t>
      </w:r>
    </w:p>
    <w:p w14:paraId="4709F7B8" w14:textId="0C6584D1" w:rsidR="00A62D70" w:rsidRDefault="00A62D70" w:rsidP="00A62D70">
      <w:pPr>
        <w:pStyle w:val="NoSpacing"/>
        <w:numPr>
          <w:ilvl w:val="0"/>
          <w:numId w:val="1"/>
        </w:numPr>
        <w:jc w:val="both"/>
      </w:pPr>
      <w:r>
        <w:t xml:space="preserve">Phase two – progressive sanctification, Phil 2:12-16, 1 </w:t>
      </w:r>
      <w:proofErr w:type="spellStart"/>
      <w:r>
        <w:t>Thess</w:t>
      </w:r>
      <w:proofErr w:type="spellEnd"/>
      <w:r>
        <w:t xml:space="preserve"> 4:3</w:t>
      </w:r>
    </w:p>
    <w:p w14:paraId="02DC154C" w14:textId="508DDE8B" w:rsidR="00A62D70" w:rsidRDefault="00A62D70" w:rsidP="00A62D70">
      <w:pPr>
        <w:pStyle w:val="NoSpacing"/>
        <w:numPr>
          <w:ilvl w:val="0"/>
          <w:numId w:val="1"/>
        </w:numPr>
        <w:jc w:val="both"/>
      </w:pPr>
      <w:r>
        <w:t>Phase three – perfected sanctification, Rom 8:29-30</w:t>
      </w:r>
    </w:p>
    <w:p w14:paraId="5679950B" w14:textId="77777777" w:rsidR="00A62D70" w:rsidRDefault="00A62D70" w:rsidP="00610A63">
      <w:pPr>
        <w:pStyle w:val="NoSpacing"/>
        <w:jc w:val="both"/>
      </w:pPr>
    </w:p>
    <w:p w14:paraId="4ECF8186" w14:textId="4AF49CB7" w:rsidR="003801E6" w:rsidRPr="001949F1" w:rsidRDefault="00B92724" w:rsidP="00610A63">
      <w:pPr>
        <w:pStyle w:val="NoSpacing"/>
        <w:jc w:val="both"/>
        <w:rPr>
          <w:b/>
          <w:bCs/>
        </w:rPr>
      </w:pPr>
      <w:r w:rsidRPr="001949F1">
        <w:rPr>
          <w:b/>
          <w:bCs/>
        </w:rPr>
        <w:t>#</w:t>
      </w:r>
      <w:r w:rsidR="001949F1" w:rsidRPr="001949F1">
        <w:rPr>
          <w:b/>
          <w:bCs/>
        </w:rPr>
        <w:t xml:space="preserve">3. </w:t>
      </w:r>
      <w:r w:rsidRPr="001949F1">
        <w:rPr>
          <w:b/>
          <w:bCs/>
        </w:rPr>
        <w:t xml:space="preserve"> OUR PART IN SANCTIFICATION</w:t>
      </w:r>
      <w:r w:rsidR="008E1D63" w:rsidRPr="001949F1">
        <w:rPr>
          <w:b/>
          <w:bCs/>
        </w:rPr>
        <w:t>, Phil 2:12</w:t>
      </w:r>
    </w:p>
    <w:p w14:paraId="136F48CF" w14:textId="0196CC43" w:rsidR="008E1D63" w:rsidRDefault="001949F1" w:rsidP="008E1D63">
      <w:pPr>
        <w:pStyle w:val="NoSpacing"/>
        <w:numPr>
          <w:ilvl w:val="0"/>
          <w:numId w:val="2"/>
        </w:numPr>
        <w:jc w:val="both"/>
      </w:pPr>
      <w:r>
        <w:t>Keep obeying in Paul’s absence</w:t>
      </w:r>
    </w:p>
    <w:p w14:paraId="1026AF25" w14:textId="1B0E7E62" w:rsidR="001949F1" w:rsidRDefault="001949F1" w:rsidP="008E1D63">
      <w:pPr>
        <w:pStyle w:val="NoSpacing"/>
        <w:numPr>
          <w:ilvl w:val="0"/>
          <w:numId w:val="2"/>
        </w:numPr>
        <w:jc w:val="both"/>
      </w:pPr>
      <w:r>
        <w:t>Continue to work out your salvation (sanctification)</w:t>
      </w:r>
    </w:p>
    <w:p w14:paraId="667CA541" w14:textId="773CEC14" w:rsidR="001949F1" w:rsidRDefault="001949F1" w:rsidP="008E1D63">
      <w:pPr>
        <w:pStyle w:val="NoSpacing"/>
        <w:numPr>
          <w:ilvl w:val="0"/>
          <w:numId w:val="2"/>
        </w:numPr>
        <w:jc w:val="both"/>
      </w:pPr>
      <w:r>
        <w:t>In fear &amp; trembling</w:t>
      </w:r>
    </w:p>
    <w:p w14:paraId="3DF637BF" w14:textId="7C2055B1" w:rsidR="001949F1" w:rsidRDefault="001949F1" w:rsidP="008E1D63">
      <w:pPr>
        <w:pStyle w:val="NoSpacing"/>
        <w:numPr>
          <w:ilvl w:val="0"/>
          <w:numId w:val="2"/>
        </w:numPr>
        <w:jc w:val="both"/>
      </w:pPr>
      <w:r>
        <w:t>Paul is speaking to the entire church</w:t>
      </w:r>
    </w:p>
    <w:p w14:paraId="7F8461E1" w14:textId="711178F5" w:rsidR="001949F1" w:rsidRDefault="001949F1" w:rsidP="008E1D63">
      <w:pPr>
        <w:pStyle w:val="NoSpacing"/>
        <w:numPr>
          <w:ilvl w:val="0"/>
          <w:numId w:val="2"/>
        </w:numPr>
        <w:jc w:val="both"/>
      </w:pPr>
      <w:r>
        <w:t>Each person must do his part</w:t>
      </w:r>
    </w:p>
    <w:p w14:paraId="7188CFE1" w14:textId="20C5C7D7" w:rsidR="00FE1240" w:rsidRDefault="00FE1240" w:rsidP="008E1D63">
      <w:pPr>
        <w:pStyle w:val="NoSpacing"/>
        <w:numPr>
          <w:ilvl w:val="0"/>
          <w:numId w:val="2"/>
        </w:numPr>
        <w:jc w:val="both"/>
      </w:pPr>
      <w:r>
        <w:t>Being Spirit filled is essential, Eph 5:18</w:t>
      </w:r>
      <w:r w:rsidR="00EA6AD1">
        <w:t>, Gal 5:16f</w:t>
      </w:r>
    </w:p>
    <w:p w14:paraId="18D7E80A" w14:textId="2EC1ED26" w:rsidR="00FE1240" w:rsidRDefault="00FE1240" w:rsidP="00EA6AD1">
      <w:pPr>
        <w:pStyle w:val="NoSpacing"/>
        <w:jc w:val="both"/>
      </w:pPr>
    </w:p>
    <w:p w14:paraId="3F85AAB5" w14:textId="51968F37" w:rsidR="001061FD" w:rsidRDefault="001061FD" w:rsidP="00EA6AD1">
      <w:pPr>
        <w:pStyle w:val="NoSpacing"/>
        <w:jc w:val="both"/>
      </w:pPr>
    </w:p>
    <w:p w14:paraId="4BD72A9B" w14:textId="0C442540" w:rsidR="001061FD" w:rsidRDefault="001061FD" w:rsidP="00EA6AD1">
      <w:pPr>
        <w:pStyle w:val="NoSpacing"/>
        <w:jc w:val="both"/>
      </w:pPr>
    </w:p>
    <w:p w14:paraId="49B4D927" w14:textId="483966E2" w:rsidR="001949F1" w:rsidRPr="001949F1" w:rsidRDefault="00B92724" w:rsidP="00610A63">
      <w:pPr>
        <w:pStyle w:val="NoSpacing"/>
        <w:jc w:val="both"/>
        <w:rPr>
          <w:b/>
          <w:bCs/>
        </w:rPr>
      </w:pPr>
      <w:r w:rsidRPr="001949F1">
        <w:rPr>
          <w:b/>
          <w:bCs/>
        </w:rPr>
        <w:t>#</w:t>
      </w:r>
      <w:r w:rsidR="001949F1" w:rsidRPr="001949F1">
        <w:rPr>
          <w:b/>
          <w:bCs/>
        </w:rPr>
        <w:t>4</w:t>
      </w:r>
      <w:r w:rsidRPr="001949F1">
        <w:rPr>
          <w:b/>
          <w:bCs/>
        </w:rPr>
        <w:t>.  GOD’S PART IN SANCTIFICATION</w:t>
      </w:r>
      <w:r w:rsidR="001949F1" w:rsidRPr="001949F1">
        <w:rPr>
          <w:b/>
          <w:bCs/>
        </w:rPr>
        <w:t>, Phil 2:13</w:t>
      </w:r>
    </w:p>
    <w:p w14:paraId="549FEBF5" w14:textId="1AF8C943" w:rsidR="001949F1" w:rsidRDefault="001949F1" w:rsidP="001949F1">
      <w:pPr>
        <w:pStyle w:val="NoSpacing"/>
        <w:numPr>
          <w:ilvl w:val="0"/>
          <w:numId w:val="3"/>
        </w:numPr>
        <w:jc w:val="both"/>
      </w:pPr>
      <w:r>
        <w:t>God is at work in you</w:t>
      </w:r>
    </w:p>
    <w:p w14:paraId="2A7B77E0" w14:textId="77777777" w:rsidR="001949F1" w:rsidRDefault="001949F1" w:rsidP="001949F1">
      <w:pPr>
        <w:pStyle w:val="NoSpacing"/>
        <w:numPr>
          <w:ilvl w:val="0"/>
          <w:numId w:val="3"/>
        </w:numPr>
        <w:jc w:val="both"/>
      </w:pPr>
      <w:r>
        <w:t>God works to will</w:t>
      </w:r>
    </w:p>
    <w:p w14:paraId="79ED107A" w14:textId="5DEDA65F" w:rsidR="001949F1" w:rsidRDefault="001949F1" w:rsidP="001949F1">
      <w:pPr>
        <w:pStyle w:val="NoSpacing"/>
        <w:numPr>
          <w:ilvl w:val="0"/>
          <w:numId w:val="3"/>
        </w:numPr>
        <w:jc w:val="both"/>
      </w:pPr>
      <w:r>
        <w:t xml:space="preserve">God works to </w:t>
      </w:r>
      <w:r w:rsidR="00176709">
        <w:t>a</w:t>
      </w:r>
      <w:r>
        <w:t>ct</w:t>
      </w:r>
    </w:p>
    <w:p w14:paraId="0816AA78" w14:textId="4D42B3A6" w:rsidR="00B92724" w:rsidRDefault="001949F1" w:rsidP="001949F1">
      <w:pPr>
        <w:pStyle w:val="NoSpacing"/>
        <w:numPr>
          <w:ilvl w:val="0"/>
          <w:numId w:val="3"/>
        </w:numPr>
        <w:jc w:val="both"/>
      </w:pPr>
      <w:r>
        <w:t>God works to fulfill his good purpose</w:t>
      </w:r>
      <w:r w:rsidR="00B92724">
        <w:t xml:space="preserve"> </w:t>
      </w:r>
    </w:p>
    <w:p w14:paraId="49C3C3B0" w14:textId="77777777" w:rsidR="001061FD" w:rsidRDefault="001061FD" w:rsidP="00610A63">
      <w:pPr>
        <w:pStyle w:val="NoSpacing"/>
        <w:jc w:val="both"/>
        <w:rPr>
          <w:b/>
          <w:bCs/>
        </w:rPr>
      </w:pPr>
    </w:p>
    <w:p w14:paraId="0AA553AF" w14:textId="18C7F30C" w:rsidR="00EA6AD1" w:rsidRDefault="00EA6AD1" w:rsidP="00610A63">
      <w:pPr>
        <w:pStyle w:val="NoSpacing"/>
        <w:jc w:val="both"/>
        <w:rPr>
          <w:b/>
          <w:bCs/>
        </w:rPr>
      </w:pPr>
      <w:r>
        <w:rPr>
          <w:b/>
          <w:bCs/>
        </w:rPr>
        <w:t>#5.  THE EVIDENCE OF SANCTIFICATION, Phil 2:14-16</w:t>
      </w:r>
    </w:p>
    <w:p w14:paraId="3C920AA7" w14:textId="0923C0D1" w:rsidR="00EA6AD1" w:rsidRDefault="00EA6AD1" w:rsidP="00EA6AD1">
      <w:pPr>
        <w:pStyle w:val="NoSpacing"/>
        <w:numPr>
          <w:ilvl w:val="0"/>
          <w:numId w:val="5"/>
        </w:numPr>
        <w:jc w:val="both"/>
      </w:pPr>
      <w:r w:rsidRPr="00EA6AD1">
        <w:t>Stop grumbling &amp; arguing</w:t>
      </w:r>
      <w:r>
        <w:t>, v. 14</w:t>
      </w:r>
    </w:p>
    <w:p w14:paraId="3BA8DA02" w14:textId="32A86B05" w:rsidR="00EA6AD1" w:rsidRDefault="00EA6AD1" w:rsidP="00EA6AD1">
      <w:pPr>
        <w:pStyle w:val="NoSpacing"/>
        <w:numPr>
          <w:ilvl w:val="0"/>
          <w:numId w:val="5"/>
        </w:numPr>
        <w:jc w:val="both"/>
      </w:pPr>
      <w:r>
        <w:t>Be blameless &amp; pure, v. 15</w:t>
      </w:r>
    </w:p>
    <w:p w14:paraId="021E7836" w14:textId="1F853861" w:rsidR="00EA6AD1" w:rsidRDefault="00EA6AD1" w:rsidP="00EA6AD1">
      <w:pPr>
        <w:pStyle w:val="NoSpacing"/>
        <w:numPr>
          <w:ilvl w:val="0"/>
          <w:numId w:val="5"/>
        </w:numPr>
        <w:jc w:val="both"/>
      </w:pPr>
      <w:r>
        <w:t>Children of God without fault, v. 15</w:t>
      </w:r>
    </w:p>
    <w:p w14:paraId="54D0B2C2" w14:textId="27C16122" w:rsidR="00EA6AD1" w:rsidRDefault="00EA6AD1" w:rsidP="00EA6AD1">
      <w:pPr>
        <w:pStyle w:val="NoSpacing"/>
        <w:numPr>
          <w:ilvl w:val="0"/>
          <w:numId w:val="5"/>
        </w:numPr>
        <w:jc w:val="both"/>
      </w:pPr>
      <w:r>
        <w:t>In a warped &amp; crooked generation, v. 15</w:t>
      </w:r>
    </w:p>
    <w:p w14:paraId="40B80BAD" w14:textId="2D4412A7" w:rsidR="00EA6AD1" w:rsidRDefault="00EA6AD1" w:rsidP="00EA6AD1">
      <w:pPr>
        <w:pStyle w:val="NoSpacing"/>
        <w:numPr>
          <w:ilvl w:val="0"/>
          <w:numId w:val="5"/>
        </w:numPr>
        <w:jc w:val="both"/>
      </w:pPr>
      <w:r>
        <w:t>Shine like stars among the world, v. 15</w:t>
      </w:r>
    </w:p>
    <w:p w14:paraId="278C55D4" w14:textId="622876AC" w:rsidR="00EA6AD1" w:rsidRDefault="00EA6AD1" w:rsidP="00EA6AD1">
      <w:pPr>
        <w:pStyle w:val="NoSpacing"/>
        <w:numPr>
          <w:ilvl w:val="0"/>
          <w:numId w:val="5"/>
        </w:numPr>
        <w:jc w:val="both"/>
      </w:pPr>
      <w:r>
        <w:t>Hold out the word of life, v. 16</w:t>
      </w:r>
    </w:p>
    <w:p w14:paraId="455D92C7" w14:textId="59399652" w:rsidR="00EA6AD1" w:rsidRPr="00EA6AD1" w:rsidRDefault="00EA6AD1" w:rsidP="00EA6AD1">
      <w:pPr>
        <w:pStyle w:val="NoSpacing"/>
        <w:numPr>
          <w:ilvl w:val="0"/>
          <w:numId w:val="5"/>
        </w:numPr>
        <w:jc w:val="both"/>
      </w:pPr>
      <w:r>
        <w:t>The fruit of the Spirit, Gal 5:22-23</w:t>
      </w:r>
    </w:p>
    <w:p w14:paraId="17871C1D" w14:textId="77777777" w:rsidR="00EA6AD1" w:rsidRDefault="00EA6AD1" w:rsidP="00610A63">
      <w:pPr>
        <w:pStyle w:val="NoSpacing"/>
        <w:jc w:val="both"/>
        <w:rPr>
          <w:b/>
          <w:bCs/>
        </w:rPr>
      </w:pPr>
    </w:p>
    <w:p w14:paraId="7490B946" w14:textId="1032BD6B" w:rsidR="00B92724" w:rsidRPr="00FE1240" w:rsidRDefault="001949F1" w:rsidP="00610A63">
      <w:pPr>
        <w:pStyle w:val="NoSpacing"/>
        <w:jc w:val="both"/>
        <w:rPr>
          <w:b/>
          <w:bCs/>
        </w:rPr>
      </w:pPr>
      <w:r w:rsidRPr="00FE1240">
        <w:rPr>
          <w:b/>
          <w:bCs/>
        </w:rPr>
        <w:t>#</w:t>
      </w:r>
      <w:r w:rsidR="001D16CC">
        <w:rPr>
          <w:b/>
          <w:bCs/>
        </w:rPr>
        <w:t>6</w:t>
      </w:r>
      <w:r w:rsidRPr="00FE1240">
        <w:rPr>
          <w:b/>
          <w:bCs/>
        </w:rPr>
        <w:t xml:space="preserve">. </w:t>
      </w:r>
      <w:r w:rsidR="00FE1240" w:rsidRPr="00FE1240">
        <w:rPr>
          <w:b/>
          <w:bCs/>
        </w:rPr>
        <w:t xml:space="preserve"> CONCLUSIONS ABOUT SANCTIFICATION</w:t>
      </w:r>
    </w:p>
    <w:p w14:paraId="212B6027" w14:textId="2E40DA26" w:rsidR="00FE1240" w:rsidRDefault="00FE1240" w:rsidP="00FE1240">
      <w:pPr>
        <w:pStyle w:val="NoSpacing"/>
        <w:numPr>
          <w:ilvl w:val="0"/>
          <w:numId w:val="4"/>
        </w:numPr>
        <w:jc w:val="both"/>
      </w:pPr>
      <w:r>
        <w:t>It is a cooperative effort between God &amp; man</w:t>
      </w:r>
    </w:p>
    <w:p w14:paraId="08FDA1ED" w14:textId="50BFF1C7" w:rsidR="00FE1240" w:rsidRDefault="00FE1240" w:rsidP="00FE1240">
      <w:pPr>
        <w:pStyle w:val="NoSpacing"/>
        <w:numPr>
          <w:ilvl w:val="0"/>
          <w:numId w:val="4"/>
        </w:numPr>
        <w:jc w:val="both"/>
      </w:pPr>
      <w:r>
        <w:t>God’s part is dominant</w:t>
      </w:r>
      <w:r w:rsidR="00EA6AD1">
        <w:t xml:space="preserve"> ours is secondary</w:t>
      </w:r>
    </w:p>
    <w:p w14:paraId="17F76383" w14:textId="67869FB8" w:rsidR="00FE1240" w:rsidRDefault="00FE1240" w:rsidP="00FE1240">
      <w:pPr>
        <w:pStyle w:val="NoSpacing"/>
        <w:numPr>
          <w:ilvl w:val="0"/>
          <w:numId w:val="4"/>
        </w:numPr>
        <w:jc w:val="both"/>
      </w:pPr>
      <w:r>
        <w:t>Only God can bring about reform in us</w:t>
      </w:r>
    </w:p>
    <w:p w14:paraId="33CD93D1" w14:textId="77777777" w:rsidR="00C72941" w:rsidRDefault="00FE1240" w:rsidP="00FE1240">
      <w:pPr>
        <w:pStyle w:val="NoSpacing"/>
        <w:numPr>
          <w:ilvl w:val="0"/>
          <w:numId w:val="4"/>
        </w:numPr>
        <w:jc w:val="both"/>
      </w:pPr>
      <w:r>
        <w:t>Some people will be more sanctified than others</w:t>
      </w:r>
    </w:p>
    <w:p w14:paraId="32AA37ED" w14:textId="0E4661F3" w:rsidR="00FE1240" w:rsidRDefault="00D47FBE" w:rsidP="00C72941">
      <w:pPr>
        <w:pStyle w:val="NoSpacing"/>
        <w:jc w:val="both"/>
      </w:pPr>
      <w:r>
        <w:rPr>
          <w:sz w:val="28"/>
          <w:szCs w:val="28"/>
        </w:rPr>
        <w:pict w14:anchorId="2177DC2D">
          <v:rect id="_x0000_i1027" style="width:324pt;height:1.5pt" o:hralign="center" o:hrstd="t" o:hrnoshade="t" o:hr="t" fillcolor="black [3213]" stroked="f"/>
        </w:pict>
      </w:r>
    </w:p>
    <w:p w14:paraId="2B2D03A5" w14:textId="52F07E16" w:rsidR="003801E6" w:rsidRPr="00844246" w:rsidRDefault="00C72941" w:rsidP="00C72941">
      <w:pPr>
        <w:pStyle w:val="NoSpacing"/>
        <w:jc w:val="center"/>
        <w:rPr>
          <w:b/>
          <w:bCs/>
          <w:sz w:val="28"/>
          <w:szCs w:val="28"/>
        </w:rPr>
      </w:pPr>
      <w:r w:rsidRPr="00844246">
        <w:rPr>
          <w:b/>
          <w:bCs/>
          <w:sz w:val="28"/>
          <w:szCs w:val="28"/>
        </w:rPr>
        <w:t>TODAY’S SCRIPTURE</w:t>
      </w:r>
    </w:p>
    <w:p w14:paraId="6F21FDE3" w14:textId="0615DCE3" w:rsidR="00C72941" w:rsidRDefault="00C72941" w:rsidP="00C72941">
      <w:pPr>
        <w:pStyle w:val="NoSpacing"/>
        <w:jc w:val="center"/>
      </w:pPr>
    </w:p>
    <w:p w14:paraId="50945D27" w14:textId="6949E350" w:rsidR="003801E6" w:rsidRDefault="003801E6" w:rsidP="00610A63">
      <w:pPr>
        <w:pStyle w:val="NoSpacing"/>
        <w:jc w:val="both"/>
        <w:rPr>
          <w:rFonts w:cstheme="minorHAnsi"/>
          <w:lang w:bidi="he-IL"/>
        </w:rPr>
      </w:pPr>
      <w:r w:rsidRPr="001061FD">
        <w:rPr>
          <w:rFonts w:cstheme="minorHAnsi"/>
          <w:b/>
          <w:bCs/>
          <w:lang w:bidi="he-IL"/>
        </w:rPr>
        <w:t>Philippians 2:12-16</w:t>
      </w:r>
      <w:r w:rsidR="001061FD">
        <w:rPr>
          <w:rFonts w:cstheme="minorHAnsi"/>
          <w:b/>
          <w:bCs/>
          <w:lang w:bidi="he-IL"/>
        </w:rPr>
        <w:t xml:space="preserve">: </w:t>
      </w:r>
      <w:r w:rsidRPr="001061FD">
        <w:rPr>
          <w:rFonts w:cstheme="minorHAnsi"/>
          <w:lang w:bidi="he-IL"/>
        </w:rPr>
        <w:t xml:space="preserve"> Therefore, my dear friends, as you have always obeyed</w:t>
      </w:r>
      <w:r w:rsidR="00C72941">
        <w:rPr>
          <w:rFonts w:cstheme="minorHAnsi"/>
          <w:lang w:bidi="he-IL"/>
        </w:rPr>
        <w:t>—</w:t>
      </w:r>
      <w:r w:rsidRPr="001061FD">
        <w:rPr>
          <w:rFonts w:cstheme="minorHAnsi"/>
          <w:lang w:bidi="he-IL"/>
        </w:rPr>
        <w:t xml:space="preserve">not only in my presence, but now much more in my absence-- continue to work out your salvation with fear and trembling,  </w:t>
      </w:r>
      <w:r w:rsidRPr="001061FD">
        <w:rPr>
          <w:rFonts w:cstheme="minorHAnsi"/>
          <w:vertAlign w:val="superscript"/>
          <w:lang w:bidi="he-IL"/>
        </w:rPr>
        <w:t>13</w:t>
      </w:r>
      <w:r w:rsidRPr="001061FD">
        <w:rPr>
          <w:rFonts w:cstheme="minorHAnsi"/>
          <w:lang w:bidi="he-IL"/>
        </w:rPr>
        <w:t xml:space="preserve">for it is God who works in you to will and to act according to his good purpose.  </w:t>
      </w:r>
      <w:r w:rsidRPr="001061FD">
        <w:rPr>
          <w:rFonts w:cstheme="minorHAnsi"/>
          <w:vertAlign w:val="superscript"/>
          <w:lang w:bidi="he-IL"/>
        </w:rPr>
        <w:t>14</w:t>
      </w:r>
      <w:r w:rsidRPr="001061FD">
        <w:rPr>
          <w:rFonts w:cstheme="minorHAnsi"/>
          <w:lang w:bidi="he-IL"/>
        </w:rPr>
        <w:t xml:space="preserve">Do everything without complaining or arguing,  </w:t>
      </w:r>
      <w:r w:rsidRPr="001061FD">
        <w:rPr>
          <w:rFonts w:cstheme="minorHAnsi"/>
          <w:vertAlign w:val="superscript"/>
          <w:lang w:bidi="he-IL"/>
        </w:rPr>
        <w:t>15</w:t>
      </w:r>
      <w:r w:rsidRPr="001061FD">
        <w:rPr>
          <w:rFonts w:cstheme="minorHAnsi"/>
          <w:lang w:bidi="he-IL"/>
        </w:rPr>
        <w:t xml:space="preserve">so that you may become blameless and pure, children of God without fault in a crooked and depraved generation, in which you shine like stars in the universe  </w:t>
      </w:r>
      <w:r w:rsidRPr="001061FD">
        <w:rPr>
          <w:rFonts w:cstheme="minorHAnsi"/>
          <w:vertAlign w:val="superscript"/>
          <w:lang w:bidi="he-IL"/>
        </w:rPr>
        <w:t>16</w:t>
      </w:r>
      <w:r w:rsidRPr="001061FD">
        <w:rPr>
          <w:rFonts w:cstheme="minorHAnsi"/>
          <w:lang w:bidi="he-IL"/>
        </w:rPr>
        <w:t xml:space="preserve"> as you hold out the word of life-- in order that I may boast on the day of Christ that I did not run or labor for nothing.</w:t>
      </w:r>
    </w:p>
    <w:p w14:paraId="1C56FC37" w14:textId="1B355558" w:rsidR="001061FD" w:rsidRDefault="001061FD" w:rsidP="00610A63">
      <w:pPr>
        <w:pStyle w:val="NoSpacing"/>
        <w:jc w:val="both"/>
        <w:rPr>
          <w:rFonts w:cstheme="minorHAnsi"/>
          <w:lang w:bidi="he-IL"/>
        </w:rPr>
      </w:pPr>
    </w:p>
    <w:p w14:paraId="6817C0FF" w14:textId="140F008C" w:rsidR="00C72941" w:rsidRPr="00C72941" w:rsidRDefault="00C72941" w:rsidP="00610A63">
      <w:pPr>
        <w:pStyle w:val="NoSpacing"/>
        <w:jc w:val="both"/>
        <w:rPr>
          <w:rFonts w:cstheme="minorHAnsi"/>
          <w:lang w:bidi="he-IL"/>
        </w:rPr>
      </w:pPr>
      <w:r w:rsidRPr="00C72941">
        <w:rPr>
          <w:rFonts w:cstheme="minorHAnsi"/>
          <w:b/>
          <w:bCs/>
          <w:lang w:bidi="he-IL"/>
        </w:rPr>
        <w:t>1 Corinthians 1:2</w:t>
      </w:r>
      <w:r>
        <w:rPr>
          <w:rFonts w:cstheme="minorHAnsi"/>
          <w:b/>
          <w:bCs/>
          <w:lang w:bidi="he-IL"/>
        </w:rPr>
        <w:t xml:space="preserve">: </w:t>
      </w:r>
      <w:r w:rsidRPr="00C72941">
        <w:rPr>
          <w:rFonts w:cstheme="minorHAnsi"/>
          <w:lang w:bidi="he-IL"/>
        </w:rPr>
        <w:t>To the church of God in Corinth, to those sanctified in Christ Jesus and called to be holy, together with all those everywhere who call on the name of our Lord Jesus Christ-- their Lord and ours:</w:t>
      </w:r>
    </w:p>
    <w:p w14:paraId="7221BAAA" w14:textId="77777777" w:rsidR="00C72941" w:rsidRDefault="00C72941" w:rsidP="00610A63">
      <w:pPr>
        <w:pStyle w:val="NoSpacing"/>
        <w:jc w:val="both"/>
        <w:rPr>
          <w:rFonts w:cstheme="minorHAnsi"/>
          <w:lang w:bidi="he-IL"/>
        </w:rPr>
      </w:pPr>
    </w:p>
    <w:p w14:paraId="0A0B80DA" w14:textId="19FC9112" w:rsidR="001061FD" w:rsidRPr="00C72941" w:rsidRDefault="001061FD" w:rsidP="00610A63">
      <w:pPr>
        <w:pStyle w:val="NoSpacing"/>
        <w:jc w:val="both"/>
        <w:rPr>
          <w:rFonts w:cstheme="minorHAnsi"/>
          <w:lang w:bidi="he-IL"/>
        </w:rPr>
      </w:pPr>
      <w:r w:rsidRPr="00C72941">
        <w:rPr>
          <w:rFonts w:cstheme="minorHAnsi"/>
          <w:b/>
          <w:bCs/>
          <w:lang w:bidi="he-IL"/>
        </w:rPr>
        <w:t xml:space="preserve">1 Corinthians 6:9-11:  </w:t>
      </w:r>
      <w:r w:rsidRPr="00C72941">
        <w:rPr>
          <w:rFonts w:cstheme="minorHAnsi"/>
          <w:lang w:bidi="he-IL"/>
        </w:rPr>
        <w:t xml:space="preserve">Do you not know that the wicked will not inherit the kingdom of God? Do not be deceived: Neither the sexually immoral </w:t>
      </w:r>
      <w:r w:rsidRPr="00C72941">
        <w:rPr>
          <w:rFonts w:cstheme="minorHAnsi"/>
          <w:lang w:bidi="he-IL"/>
        </w:rPr>
        <w:lastRenderedPageBreak/>
        <w:t xml:space="preserve">nor idolaters nor adulterers nor male prostitutes nor homosexual offenders </w:t>
      </w:r>
      <w:r w:rsidRPr="00C72941">
        <w:rPr>
          <w:rFonts w:cstheme="minorHAnsi"/>
          <w:vertAlign w:val="superscript"/>
          <w:lang w:bidi="he-IL"/>
        </w:rPr>
        <w:t>10</w:t>
      </w:r>
      <w:r w:rsidRPr="00C72941">
        <w:rPr>
          <w:rFonts w:cstheme="minorHAnsi"/>
          <w:lang w:bidi="he-IL"/>
        </w:rPr>
        <w:t xml:space="preserve">nor thieves nor the greedy nor drunkards nor slanderers nor swindlers will inherit the kingdom of God.  </w:t>
      </w:r>
      <w:r w:rsidRPr="00C72941">
        <w:rPr>
          <w:rFonts w:cstheme="minorHAnsi"/>
          <w:vertAlign w:val="superscript"/>
          <w:lang w:bidi="he-IL"/>
        </w:rPr>
        <w:t>11</w:t>
      </w:r>
      <w:r w:rsidRPr="00C72941">
        <w:rPr>
          <w:rFonts w:cstheme="minorHAnsi"/>
          <w:lang w:bidi="he-IL"/>
        </w:rPr>
        <w:t>And that is what some of you were. But you were washed, you were sanctified, you were justified in the name of the Lord Jesus Christ and by the Spirit of our God.</w:t>
      </w:r>
    </w:p>
    <w:p w14:paraId="4091A0CC" w14:textId="26A23C56" w:rsidR="003801E6" w:rsidRPr="001061FD" w:rsidRDefault="003801E6" w:rsidP="00610A63">
      <w:pPr>
        <w:pStyle w:val="NoSpacing"/>
        <w:jc w:val="both"/>
        <w:rPr>
          <w:rFonts w:cstheme="minorHAnsi"/>
          <w:lang w:bidi="he-IL"/>
        </w:rPr>
      </w:pPr>
    </w:p>
    <w:p w14:paraId="7FA64E16" w14:textId="1D796DE4" w:rsidR="003801E6" w:rsidRPr="001061FD" w:rsidRDefault="003801E6" w:rsidP="00610A63">
      <w:pPr>
        <w:pStyle w:val="NoSpacing"/>
        <w:jc w:val="both"/>
        <w:rPr>
          <w:rFonts w:cstheme="minorHAnsi"/>
          <w:lang w:bidi="he-IL"/>
        </w:rPr>
      </w:pPr>
      <w:r w:rsidRPr="001061FD">
        <w:rPr>
          <w:rFonts w:cstheme="minorHAnsi"/>
          <w:b/>
          <w:bCs/>
          <w:lang w:bidi="he-IL"/>
        </w:rPr>
        <w:t>1 Thessalonians 4:1-7</w:t>
      </w:r>
      <w:r w:rsidR="001061FD">
        <w:rPr>
          <w:rFonts w:cstheme="minorHAnsi"/>
          <w:b/>
          <w:bCs/>
          <w:lang w:bidi="he-IL"/>
        </w:rPr>
        <w:t>:</w:t>
      </w:r>
      <w:r w:rsidRPr="001061FD">
        <w:rPr>
          <w:rFonts w:cstheme="minorHAnsi"/>
          <w:b/>
          <w:bCs/>
          <w:lang w:bidi="he-IL"/>
        </w:rPr>
        <w:t xml:space="preserve"> </w:t>
      </w:r>
      <w:r w:rsidRPr="001061FD">
        <w:rPr>
          <w:rFonts w:cstheme="minorHAnsi"/>
          <w:lang w:bidi="he-IL"/>
        </w:rPr>
        <w:t xml:space="preserve"> Finally, brothers, we instructed you </w:t>
      </w:r>
      <w:proofErr w:type="gramStart"/>
      <w:r w:rsidRPr="001061FD">
        <w:rPr>
          <w:rFonts w:cstheme="minorHAnsi"/>
          <w:lang w:bidi="he-IL"/>
        </w:rPr>
        <w:t>how to live in</w:t>
      </w:r>
      <w:proofErr w:type="gramEnd"/>
      <w:r w:rsidRPr="001061FD">
        <w:rPr>
          <w:rFonts w:cstheme="minorHAnsi"/>
          <w:lang w:bidi="he-IL"/>
        </w:rPr>
        <w:t xml:space="preserve"> order to please God, as in fact you are living. Now we ask you and urge you in the Lord Jesus to do this more and more.  </w:t>
      </w:r>
      <w:r w:rsidRPr="001061FD">
        <w:rPr>
          <w:rFonts w:cstheme="minorHAnsi"/>
          <w:vertAlign w:val="superscript"/>
          <w:lang w:bidi="he-IL"/>
        </w:rPr>
        <w:t>2</w:t>
      </w:r>
      <w:r w:rsidRPr="001061FD">
        <w:rPr>
          <w:rFonts w:cstheme="minorHAnsi"/>
          <w:lang w:bidi="he-IL"/>
        </w:rPr>
        <w:t xml:space="preserve">For you know what instructions we gave you by the authority of the Lord Jesus.  </w:t>
      </w:r>
      <w:r w:rsidRPr="001061FD">
        <w:rPr>
          <w:rFonts w:cstheme="minorHAnsi"/>
          <w:vertAlign w:val="superscript"/>
          <w:lang w:bidi="he-IL"/>
        </w:rPr>
        <w:t>3</w:t>
      </w:r>
      <w:r w:rsidRPr="001061FD">
        <w:rPr>
          <w:rFonts w:cstheme="minorHAnsi"/>
          <w:lang w:bidi="he-IL"/>
        </w:rPr>
        <w:t xml:space="preserve">It is God's will that you should be sanctified: that you should avoid sexual immorality;  </w:t>
      </w:r>
      <w:r w:rsidRPr="001061FD">
        <w:rPr>
          <w:rFonts w:cstheme="minorHAnsi"/>
          <w:vertAlign w:val="superscript"/>
          <w:lang w:bidi="he-IL"/>
        </w:rPr>
        <w:t>4</w:t>
      </w:r>
      <w:r w:rsidRPr="001061FD">
        <w:rPr>
          <w:rFonts w:cstheme="minorHAnsi"/>
          <w:lang w:bidi="he-IL"/>
        </w:rPr>
        <w:t xml:space="preserve">that each of you should learn to control his own body in a way that is holy and honorable,  </w:t>
      </w:r>
      <w:r w:rsidRPr="001061FD">
        <w:rPr>
          <w:rFonts w:cstheme="minorHAnsi"/>
          <w:vertAlign w:val="superscript"/>
          <w:lang w:bidi="he-IL"/>
        </w:rPr>
        <w:t>5</w:t>
      </w:r>
      <w:r w:rsidRPr="001061FD">
        <w:rPr>
          <w:rFonts w:cstheme="minorHAnsi"/>
          <w:lang w:bidi="he-IL"/>
        </w:rPr>
        <w:t xml:space="preserve">not in passionate lust like the heathen, who do not know God;  </w:t>
      </w:r>
      <w:r w:rsidRPr="001061FD">
        <w:rPr>
          <w:rFonts w:cstheme="minorHAnsi"/>
          <w:vertAlign w:val="superscript"/>
          <w:lang w:bidi="he-IL"/>
        </w:rPr>
        <w:t>6</w:t>
      </w:r>
      <w:r w:rsidRPr="001061FD">
        <w:rPr>
          <w:rFonts w:cstheme="minorHAnsi"/>
          <w:lang w:bidi="he-IL"/>
        </w:rPr>
        <w:t xml:space="preserve">and that in this matter no one should wrong his brother or take advantage of him. The Lord will punish men for all such sins, as we have already told you and warned you.  </w:t>
      </w:r>
      <w:r w:rsidRPr="001061FD">
        <w:rPr>
          <w:rFonts w:cstheme="minorHAnsi"/>
          <w:vertAlign w:val="superscript"/>
          <w:lang w:bidi="he-IL"/>
        </w:rPr>
        <w:t>7</w:t>
      </w:r>
      <w:r w:rsidRPr="001061FD">
        <w:rPr>
          <w:rFonts w:cstheme="minorHAnsi"/>
          <w:lang w:bidi="he-IL"/>
        </w:rPr>
        <w:t>For God did not call us to be impure, but to live a holy life.</w:t>
      </w:r>
    </w:p>
    <w:p w14:paraId="4D5FB4B5" w14:textId="20601710" w:rsidR="003801E6" w:rsidRDefault="003801E6" w:rsidP="00610A63">
      <w:pPr>
        <w:pStyle w:val="NoSpacing"/>
        <w:jc w:val="both"/>
        <w:rPr>
          <w:rFonts w:cstheme="minorHAnsi"/>
          <w:lang w:bidi="he-IL"/>
        </w:rPr>
      </w:pPr>
    </w:p>
    <w:p w14:paraId="4B7D6D8F" w14:textId="77DE8C22" w:rsidR="00C72941" w:rsidRDefault="00C72941" w:rsidP="00610A63">
      <w:pPr>
        <w:pStyle w:val="NoSpacing"/>
        <w:jc w:val="both"/>
        <w:rPr>
          <w:rFonts w:cstheme="minorHAnsi"/>
          <w:lang w:bidi="he-IL"/>
        </w:rPr>
      </w:pPr>
      <w:r w:rsidRPr="00C72941">
        <w:rPr>
          <w:rFonts w:cstheme="minorHAnsi"/>
          <w:b/>
          <w:bCs/>
          <w:lang w:bidi="he-IL"/>
        </w:rPr>
        <w:t>Romans 8:29-30</w:t>
      </w:r>
      <w:r>
        <w:rPr>
          <w:rFonts w:cstheme="minorHAnsi"/>
          <w:b/>
          <w:bCs/>
          <w:lang w:bidi="he-IL"/>
        </w:rPr>
        <w:t xml:space="preserve">:  </w:t>
      </w:r>
      <w:r w:rsidRPr="00C72941">
        <w:rPr>
          <w:rFonts w:cstheme="minorHAnsi"/>
          <w:lang w:bidi="he-IL"/>
        </w:rPr>
        <w:t xml:space="preserve">For those God foreknew he also predestined to be conformed to the likeness of his Son, that he might be the firstborn among many brothers.  </w:t>
      </w:r>
      <w:r w:rsidRPr="00C72941">
        <w:rPr>
          <w:rFonts w:cstheme="minorHAnsi"/>
          <w:vertAlign w:val="superscript"/>
          <w:lang w:bidi="he-IL"/>
        </w:rPr>
        <w:t>30</w:t>
      </w:r>
      <w:r w:rsidRPr="00C72941">
        <w:rPr>
          <w:rFonts w:cstheme="minorHAnsi"/>
          <w:lang w:bidi="he-IL"/>
        </w:rPr>
        <w:t>And those he predestined, he also called; those he called, he also justified; those he justified, he also glorified.</w:t>
      </w:r>
    </w:p>
    <w:p w14:paraId="2FB2E053" w14:textId="77777777" w:rsidR="00C72941" w:rsidRPr="00C72941" w:rsidRDefault="00C72941" w:rsidP="00610A63">
      <w:pPr>
        <w:pStyle w:val="NoSpacing"/>
        <w:jc w:val="both"/>
        <w:rPr>
          <w:rFonts w:cstheme="minorHAnsi"/>
          <w:lang w:bidi="he-IL"/>
        </w:rPr>
      </w:pPr>
    </w:p>
    <w:p w14:paraId="1B768417" w14:textId="120274F8" w:rsidR="003801E6" w:rsidRPr="001061FD" w:rsidRDefault="003801E6" w:rsidP="00610A63">
      <w:pPr>
        <w:pStyle w:val="NoSpacing"/>
        <w:jc w:val="both"/>
        <w:rPr>
          <w:rFonts w:cstheme="minorHAnsi"/>
          <w:lang w:bidi="he-IL"/>
        </w:rPr>
      </w:pPr>
      <w:r w:rsidRPr="001061FD">
        <w:rPr>
          <w:rFonts w:cstheme="minorHAnsi"/>
          <w:b/>
          <w:bCs/>
          <w:lang w:bidi="he-IL"/>
        </w:rPr>
        <w:t>Galatians 5:16-26</w:t>
      </w:r>
      <w:r w:rsidR="001061FD">
        <w:rPr>
          <w:rFonts w:cstheme="minorHAnsi"/>
          <w:b/>
          <w:bCs/>
          <w:lang w:bidi="he-IL"/>
        </w:rPr>
        <w:t xml:space="preserve">: </w:t>
      </w:r>
      <w:r w:rsidRPr="001061FD">
        <w:rPr>
          <w:rFonts w:cstheme="minorHAnsi"/>
          <w:lang w:bidi="he-IL"/>
        </w:rPr>
        <w:t xml:space="preserve"> </w:t>
      </w:r>
      <w:proofErr w:type="gramStart"/>
      <w:r w:rsidRPr="001061FD">
        <w:rPr>
          <w:rFonts w:cstheme="minorHAnsi"/>
          <w:lang w:bidi="he-IL"/>
        </w:rPr>
        <w:t>So</w:t>
      </w:r>
      <w:proofErr w:type="gramEnd"/>
      <w:r w:rsidRPr="001061FD">
        <w:rPr>
          <w:rFonts w:cstheme="minorHAnsi"/>
          <w:lang w:bidi="he-IL"/>
        </w:rPr>
        <w:t xml:space="preserve"> I say, live by the Spirit, and you will not gratify the desires of the sinful nature.  </w:t>
      </w:r>
      <w:r w:rsidRPr="001061FD">
        <w:rPr>
          <w:rFonts w:cstheme="minorHAnsi"/>
          <w:vertAlign w:val="superscript"/>
          <w:lang w:bidi="he-IL"/>
        </w:rPr>
        <w:t>17</w:t>
      </w:r>
      <w:r w:rsidRPr="001061FD">
        <w:rPr>
          <w:rFonts w:cstheme="minorHAnsi"/>
          <w:lang w:bidi="he-IL"/>
        </w:rPr>
        <w:t xml:space="preserve">For the sinful nature desires what is contrary to the Spirit, and the Spirit what is contrary to the sinful nature. They </w:t>
      </w:r>
      <w:proofErr w:type="gramStart"/>
      <w:r w:rsidRPr="001061FD">
        <w:rPr>
          <w:rFonts w:cstheme="minorHAnsi"/>
          <w:lang w:bidi="he-IL"/>
        </w:rPr>
        <w:t>are in conflict with</w:t>
      </w:r>
      <w:proofErr w:type="gramEnd"/>
      <w:r w:rsidRPr="001061FD">
        <w:rPr>
          <w:rFonts w:cstheme="minorHAnsi"/>
          <w:lang w:bidi="he-IL"/>
        </w:rPr>
        <w:t xml:space="preserve"> each other, so that you do not do what you want.  </w:t>
      </w:r>
      <w:r w:rsidRPr="001061FD">
        <w:rPr>
          <w:rFonts w:cstheme="minorHAnsi"/>
          <w:vertAlign w:val="superscript"/>
          <w:lang w:bidi="he-IL"/>
        </w:rPr>
        <w:t>18</w:t>
      </w:r>
      <w:r w:rsidRPr="001061FD">
        <w:rPr>
          <w:rFonts w:cstheme="minorHAnsi"/>
          <w:lang w:bidi="he-IL"/>
        </w:rPr>
        <w:t xml:space="preserve">But if you are led by the Spirit, you are not under law.  </w:t>
      </w:r>
      <w:r w:rsidRPr="001061FD">
        <w:rPr>
          <w:rFonts w:cstheme="minorHAnsi"/>
          <w:vertAlign w:val="superscript"/>
          <w:lang w:bidi="he-IL"/>
        </w:rPr>
        <w:t>19</w:t>
      </w:r>
      <w:r w:rsidRPr="001061FD">
        <w:rPr>
          <w:rFonts w:cstheme="minorHAnsi"/>
          <w:lang w:bidi="he-IL"/>
        </w:rPr>
        <w:t xml:space="preserve">The acts of the sinful nature are obvious: sexual immorality, impurity and </w:t>
      </w:r>
      <w:proofErr w:type="gramStart"/>
      <w:r w:rsidRPr="001061FD">
        <w:rPr>
          <w:rFonts w:cstheme="minorHAnsi"/>
          <w:lang w:bidi="he-IL"/>
        </w:rPr>
        <w:t xml:space="preserve">debauchery;  </w:t>
      </w:r>
      <w:r w:rsidRPr="001061FD">
        <w:rPr>
          <w:rFonts w:cstheme="minorHAnsi"/>
          <w:vertAlign w:val="superscript"/>
          <w:lang w:bidi="he-IL"/>
        </w:rPr>
        <w:t>20</w:t>
      </w:r>
      <w:proofErr w:type="gramEnd"/>
      <w:r w:rsidRPr="001061FD">
        <w:rPr>
          <w:rFonts w:cstheme="minorHAnsi"/>
          <w:lang w:bidi="he-IL"/>
        </w:rPr>
        <w:t xml:space="preserve">idolatry and witchcraft; hatred, discord, jealousy, fits of rage, selfish ambition, dissensions, factions  </w:t>
      </w:r>
      <w:r w:rsidRPr="001061FD">
        <w:rPr>
          <w:rFonts w:cstheme="minorHAnsi"/>
          <w:vertAlign w:val="superscript"/>
          <w:lang w:bidi="he-IL"/>
        </w:rPr>
        <w:t>21</w:t>
      </w:r>
      <w:r w:rsidRPr="001061FD">
        <w:rPr>
          <w:rFonts w:cstheme="minorHAnsi"/>
          <w:lang w:bidi="he-IL"/>
        </w:rPr>
        <w:t xml:space="preserve">and envy; drunkenness, orgies, and the like. I warn you, as I did before, that those who live like this will not inherit the kingdom of God.  </w:t>
      </w:r>
      <w:r w:rsidRPr="001061FD">
        <w:rPr>
          <w:rFonts w:cstheme="minorHAnsi"/>
          <w:vertAlign w:val="superscript"/>
          <w:lang w:bidi="he-IL"/>
        </w:rPr>
        <w:t>22</w:t>
      </w:r>
      <w:r w:rsidRPr="001061FD">
        <w:rPr>
          <w:rFonts w:cstheme="minorHAnsi"/>
          <w:lang w:bidi="he-IL"/>
        </w:rPr>
        <w:t xml:space="preserve">But the fruit of the Spirit is love, joy, peace, patience, kindness, goodness, faithfulness, </w:t>
      </w:r>
      <w:r w:rsidRPr="001061FD">
        <w:rPr>
          <w:rFonts w:cstheme="minorHAnsi"/>
          <w:vertAlign w:val="superscript"/>
          <w:lang w:bidi="he-IL"/>
        </w:rPr>
        <w:t>23</w:t>
      </w:r>
      <w:r w:rsidRPr="001061FD">
        <w:rPr>
          <w:rFonts w:cstheme="minorHAnsi"/>
          <w:lang w:bidi="he-IL"/>
        </w:rPr>
        <w:t xml:space="preserve">gentleness and self-control. Against such things there is no law.  </w:t>
      </w:r>
      <w:r w:rsidRPr="001061FD">
        <w:rPr>
          <w:rFonts w:cstheme="minorHAnsi"/>
          <w:vertAlign w:val="superscript"/>
          <w:lang w:bidi="he-IL"/>
        </w:rPr>
        <w:t>24</w:t>
      </w:r>
      <w:r w:rsidRPr="001061FD">
        <w:rPr>
          <w:rFonts w:cstheme="minorHAnsi"/>
          <w:lang w:bidi="he-IL"/>
        </w:rPr>
        <w:t xml:space="preserve">Those who belong to Christ Jesus have crucified the sinful nature with its passions and desires.  </w:t>
      </w:r>
      <w:r w:rsidRPr="001061FD">
        <w:rPr>
          <w:rFonts w:cstheme="minorHAnsi"/>
          <w:vertAlign w:val="superscript"/>
          <w:lang w:bidi="he-IL"/>
        </w:rPr>
        <w:t>25</w:t>
      </w:r>
      <w:r w:rsidRPr="001061FD">
        <w:rPr>
          <w:rFonts w:cstheme="minorHAnsi"/>
          <w:lang w:bidi="he-IL"/>
        </w:rPr>
        <w:t xml:space="preserve">Since we live by the Spirit, let us keep in step with the Spirit.  </w:t>
      </w:r>
      <w:r w:rsidRPr="001061FD">
        <w:rPr>
          <w:rFonts w:cstheme="minorHAnsi"/>
          <w:vertAlign w:val="superscript"/>
          <w:lang w:bidi="he-IL"/>
        </w:rPr>
        <w:t>26</w:t>
      </w:r>
      <w:r w:rsidRPr="001061FD">
        <w:rPr>
          <w:rFonts w:cstheme="minorHAnsi"/>
          <w:lang w:bidi="he-IL"/>
        </w:rPr>
        <w:t>Let us not become conceited, provoking and envying each other.</w:t>
      </w:r>
    </w:p>
    <w:p w14:paraId="23141985" w14:textId="77F0A1E3" w:rsidR="003801E6" w:rsidRPr="001061FD" w:rsidRDefault="003801E6" w:rsidP="00610A63">
      <w:pPr>
        <w:pStyle w:val="NoSpacing"/>
        <w:jc w:val="both"/>
        <w:rPr>
          <w:rFonts w:cstheme="minorHAnsi"/>
          <w:lang w:bidi="he-IL"/>
        </w:rPr>
      </w:pPr>
    </w:p>
    <w:p w14:paraId="273E3304" w14:textId="77777777" w:rsidR="00C72941" w:rsidRDefault="003801E6" w:rsidP="00610A63">
      <w:pPr>
        <w:pStyle w:val="NoSpacing"/>
        <w:jc w:val="both"/>
        <w:rPr>
          <w:rFonts w:cstheme="minorHAnsi"/>
          <w:lang w:bidi="he-IL"/>
        </w:rPr>
      </w:pPr>
      <w:r w:rsidRPr="001061FD">
        <w:rPr>
          <w:rFonts w:cstheme="minorHAnsi"/>
          <w:b/>
          <w:bCs/>
          <w:lang w:bidi="he-IL"/>
        </w:rPr>
        <w:t>Ephesians 5:18</w:t>
      </w:r>
      <w:r w:rsidR="001061FD">
        <w:rPr>
          <w:rFonts w:cstheme="minorHAnsi"/>
          <w:b/>
          <w:bCs/>
          <w:lang w:bidi="he-IL"/>
        </w:rPr>
        <w:t xml:space="preserve">:  </w:t>
      </w:r>
      <w:r w:rsidRPr="001061FD">
        <w:rPr>
          <w:rFonts w:cstheme="minorHAnsi"/>
          <w:lang w:bidi="he-IL"/>
        </w:rPr>
        <w:t>Do not get drunk on wine, which leads to debauchery. Instead, be filled with the Spirit.</w:t>
      </w:r>
    </w:p>
    <w:p w14:paraId="57A98A16" w14:textId="35B90CED" w:rsidR="003801E6" w:rsidRPr="001061FD" w:rsidRDefault="00D47FBE" w:rsidP="00610A63">
      <w:pPr>
        <w:pStyle w:val="NoSpacing"/>
        <w:jc w:val="both"/>
        <w:rPr>
          <w:rFonts w:cstheme="minorHAnsi"/>
          <w:lang w:bidi="he-IL"/>
        </w:rPr>
      </w:pPr>
      <w:r>
        <w:rPr>
          <w:sz w:val="28"/>
          <w:szCs w:val="28"/>
        </w:rPr>
        <w:pict w14:anchorId="58C5C23A">
          <v:rect id="_x0000_i1028" style="width:324pt;height:1.5pt" o:hralign="center" o:hrstd="t" o:hrnoshade="t" o:hr="t" fillcolor="black [3213]" stroked="f"/>
        </w:pict>
      </w:r>
    </w:p>
    <w:p w14:paraId="06748135" w14:textId="533A02C8" w:rsidR="00176709" w:rsidRPr="00844246" w:rsidRDefault="00C72941" w:rsidP="00C72941">
      <w:pPr>
        <w:pStyle w:val="NoSpacing"/>
        <w:jc w:val="center"/>
        <w:rPr>
          <w:rFonts w:cstheme="minorHAnsi"/>
          <w:b/>
          <w:bCs/>
          <w:sz w:val="28"/>
          <w:szCs w:val="28"/>
          <w:lang w:bidi="he-IL"/>
        </w:rPr>
      </w:pPr>
      <w:r w:rsidRPr="00844246">
        <w:rPr>
          <w:rFonts w:cstheme="minorHAnsi"/>
          <w:b/>
          <w:bCs/>
          <w:sz w:val="28"/>
          <w:szCs w:val="28"/>
          <w:lang w:bidi="he-IL"/>
        </w:rPr>
        <w:t>DISCUSSION QUESTIONS</w:t>
      </w:r>
    </w:p>
    <w:p w14:paraId="738993FC" w14:textId="7FFF28DF" w:rsidR="00C72941" w:rsidRDefault="00C72941" w:rsidP="00C72941">
      <w:pPr>
        <w:pStyle w:val="NoSpacing"/>
        <w:jc w:val="center"/>
        <w:rPr>
          <w:rFonts w:cstheme="minorHAnsi"/>
          <w:lang w:bidi="he-IL"/>
        </w:rPr>
      </w:pPr>
    </w:p>
    <w:p w14:paraId="7ACFFCCD" w14:textId="26FF5377" w:rsidR="00C72941" w:rsidRDefault="00C72941" w:rsidP="00C72941">
      <w:pPr>
        <w:pStyle w:val="NoSpacing"/>
        <w:rPr>
          <w:rFonts w:cstheme="minorHAnsi"/>
          <w:lang w:bidi="he-IL"/>
        </w:rPr>
      </w:pPr>
      <w:r>
        <w:rPr>
          <w:rFonts w:cstheme="minorHAnsi"/>
          <w:lang w:bidi="he-IL"/>
        </w:rPr>
        <w:t xml:space="preserve">#1.  Many people </w:t>
      </w:r>
      <w:proofErr w:type="gramStart"/>
      <w:r>
        <w:rPr>
          <w:rFonts w:cstheme="minorHAnsi"/>
          <w:lang w:bidi="he-IL"/>
        </w:rPr>
        <w:t>don’t</w:t>
      </w:r>
      <w:proofErr w:type="gramEnd"/>
      <w:r>
        <w:rPr>
          <w:rFonts w:cstheme="minorHAnsi"/>
          <w:lang w:bidi="he-IL"/>
        </w:rPr>
        <w:t xml:space="preserve"> know the beliefs of the movements they support.  Why is it important to be a critical thinker and know what you are protesting?  </w:t>
      </w:r>
    </w:p>
    <w:p w14:paraId="1E923710" w14:textId="6A5724B2" w:rsidR="00C72941" w:rsidRDefault="00C72941" w:rsidP="00C72941">
      <w:pPr>
        <w:pStyle w:val="NoSpacing"/>
        <w:rPr>
          <w:rFonts w:cstheme="minorHAnsi"/>
          <w:lang w:bidi="he-IL"/>
        </w:rPr>
      </w:pPr>
    </w:p>
    <w:p w14:paraId="2C27B03C" w14:textId="6E02D5F2" w:rsidR="00C72941" w:rsidRDefault="00C72941" w:rsidP="00C72941">
      <w:pPr>
        <w:pStyle w:val="NoSpacing"/>
        <w:rPr>
          <w:rFonts w:cstheme="minorHAnsi"/>
          <w:lang w:bidi="he-IL"/>
        </w:rPr>
      </w:pPr>
      <w:r>
        <w:rPr>
          <w:rFonts w:cstheme="minorHAnsi"/>
          <w:lang w:bidi="he-IL"/>
        </w:rPr>
        <w:t>#2.  What strikes you about Martin Luther?</w:t>
      </w:r>
    </w:p>
    <w:p w14:paraId="7DD6A5A3" w14:textId="2E9D60D1" w:rsidR="00C72941" w:rsidRDefault="00C72941" w:rsidP="00C72941">
      <w:pPr>
        <w:pStyle w:val="NoSpacing"/>
        <w:rPr>
          <w:rFonts w:cstheme="minorHAnsi"/>
          <w:lang w:bidi="he-IL"/>
        </w:rPr>
      </w:pPr>
    </w:p>
    <w:p w14:paraId="6697FC7A" w14:textId="34BDFE48" w:rsidR="00C72941" w:rsidRDefault="00C72941" w:rsidP="00C72941">
      <w:pPr>
        <w:pStyle w:val="NoSpacing"/>
        <w:rPr>
          <w:rFonts w:cstheme="minorHAnsi"/>
          <w:lang w:bidi="he-IL"/>
        </w:rPr>
      </w:pPr>
      <w:r>
        <w:rPr>
          <w:rFonts w:cstheme="minorHAnsi"/>
          <w:lang w:bidi="he-IL"/>
        </w:rPr>
        <w:t>#3.  Discuss the believer’s role in sanctification.</w:t>
      </w:r>
    </w:p>
    <w:p w14:paraId="314A4B73" w14:textId="0A3D52AC" w:rsidR="00C72941" w:rsidRDefault="00C72941" w:rsidP="00C72941">
      <w:pPr>
        <w:pStyle w:val="NoSpacing"/>
        <w:rPr>
          <w:rFonts w:cstheme="minorHAnsi"/>
          <w:lang w:bidi="he-IL"/>
        </w:rPr>
      </w:pPr>
    </w:p>
    <w:p w14:paraId="6D99466E" w14:textId="1F9F0A41" w:rsidR="00C72941" w:rsidRDefault="00C72941" w:rsidP="00C72941">
      <w:pPr>
        <w:pStyle w:val="NoSpacing"/>
        <w:rPr>
          <w:rFonts w:cstheme="minorHAnsi"/>
          <w:lang w:bidi="he-IL"/>
        </w:rPr>
      </w:pPr>
      <w:r>
        <w:rPr>
          <w:rFonts w:cstheme="minorHAnsi"/>
          <w:lang w:bidi="he-IL"/>
        </w:rPr>
        <w:t>#4.  Discuss God’s role in sanctification?</w:t>
      </w:r>
    </w:p>
    <w:p w14:paraId="54F4B05F" w14:textId="4A1F19AF" w:rsidR="00C72941" w:rsidRDefault="00C72941" w:rsidP="00C72941">
      <w:pPr>
        <w:pStyle w:val="NoSpacing"/>
        <w:rPr>
          <w:rFonts w:cstheme="minorHAnsi"/>
          <w:lang w:bidi="he-IL"/>
        </w:rPr>
      </w:pPr>
    </w:p>
    <w:p w14:paraId="26291B01" w14:textId="7DE8589E" w:rsidR="00C72941" w:rsidRDefault="00C72941" w:rsidP="00C72941">
      <w:pPr>
        <w:pStyle w:val="NoSpacing"/>
        <w:rPr>
          <w:rFonts w:cstheme="minorHAnsi"/>
          <w:lang w:bidi="he-IL"/>
        </w:rPr>
      </w:pPr>
      <w:r>
        <w:rPr>
          <w:rFonts w:cstheme="minorHAnsi"/>
          <w:lang w:bidi="he-IL"/>
        </w:rPr>
        <w:t>#5.  Why is God’s role dominant in Sanctification?</w:t>
      </w:r>
    </w:p>
    <w:p w14:paraId="559CAFF1" w14:textId="771684D8" w:rsidR="00C72941" w:rsidRDefault="00C72941" w:rsidP="00C72941">
      <w:pPr>
        <w:pStyle w:val="NoSpacing"/>
        <w:rPr>
          <w:rFonts w:cstheme="minorHAnsi"/>
          <w:lang w:bidi="he-IL"/>
        </w:rPr>
      </w:pPr>
    </w:p>
    <w:p w14:paraId="02A19BFE" w14:textId="77777777" w:rsidR="000D6CC6" w:rsidRDefault="00C72941" w:rsidP="00C72941">
      <w:pPr>
        <w:pStyle w:val="NoSpacing"/>
        <w:rPr>
          <w:rFonts w:cstheme="minorHAnsi"/>
          <w:lang w:bidi="he-IL"/>
        </w:rPr>
      </w:pPr>
      <w:r>
        <w:rPr>
          <w:rFonts w:cstheme="minorHAnsi"/>
          <w:lang w:bidi="he-IL"/>
        </w:rPr>
        <w:t xml:space="preserve">#6.  </w:t>
      </w:r>
      <w:r w:rsidR="000D6CC6">
        <w:rPr>
          <w:rFonts w:cstheme="minorHAnsi"/>
          <w:lang w:bidi="he-IL"/>
        </w:rPr>
        <w:t xml:space="preserve">Some people will be more sanctified than others.  Why is this the case?  </w:t>
      </w:r>
    </w:p>
    <w:p w14:paraId="0BA75860" w14:textId="77777777" w:rsidR="000D6CC6" w:rsidRDefault="000D6CC6" w:rsidP="00C72941">
      <w:pPr>
        <w:pStyle w:val="NoSpacing"/>
        <w:rPr>
          <w:rFonts w:cstheme="minorHAnsi"/>
          <w:lang w:bidi="he-IL"/>
        </w:rPr>
      </w:pPr>
    </w:p>
    <w:p w14:paraId="1CD251D6" w14:textId="77777777" w:rsidR="000D6CC6" w:rsidRDefault="000D6CC6" w:rsidP="00C72941">
      <w:pPr>
        <w:pStyle w:val="NoSpacing"/>
        <w:rPr>
          <w:rFonts w:cstheme="minorHAnsi"/>
          <w:lang w:bidi="he-IL"/>
        </w:rPr>
      </w:pPr>
      <w:r>
        <w:rPr>
          <w:rFonts w:cstheme="minorHAnsi"/>
          <w:lang w:bidi="he-IL"/>
        </w:rPr>
        <w:t>#7.  In what way is sanctification a corporate matter?</w:t>
      </w:r>
    </w:p>
    <w:p w14:paraId="751B04CC" w14:textId="77777777" w:rsidR="000D6CC6" w:rsidRDefault="000D6CC6" w:rsidP="00C72941">
      <w:pPr>
        <w:pStyle w:val="NoSpacing"/>
        <w:rPr>
          <w:rFonts w:cstheme="minorHAnsi"/>
          <w:lang w:bidi="he-IL"/>
        </w:rPr>
      </w:pPr>
    </w:p>
    <w:p w14:paraId="7156B902" w14:textId="77777777" w:rsidR="000D6CC6" w:rsidRDefault="000D6CC6" w:rsidP="00C72941">
      <w:pPr>
        <w:pStyle w:val="NoSpacing"/>
        <w:rPr>
          <w:rFonts w:cstheme="minorHAnsi"/>
          <w:lang w:bidi="he-IL"/>
        </w:rPr>
      </w:pPr>
      <w:r>
        <w:rPr>
          <w:rFonts w:cstheme="minorHAnsi"/>
          <w:lang w:bidi="he-IL"/>
        </w:rPr>
        <w:t>#8.  What are some of the practices that believers must engage in to facilitate their sanctification?</w:t>
      </w:r>
    </w:p>
    <w:p w14:paraId="6EC64993" w14:textId="77777777" w:rsidR="000D6CC6" w:rsidRDefault="000D6CC6" w:rsidP="00C72941">
      <w:pPr>
        <w:pStyle w:val="NoSpacing"/>
        <w:rPr>
          <w:rFonts w:cstheme="minorHAnsi"/>
          <w:lang w:bidi="he-IL"/>
        </w:rPr>
      </w:pPr>
    </w:p>
    <w:p w14:paraId="20438CCC" w14:textId="77777777" w:rsidR="000D6CC6" w:rsidRDefault="000D6CC6" w:rsidP="00C72941">
      <w:pPr>
        <w:pStyle w:val="NoSpacing"/>
        <w:rPr>
          <w:rFonts w:cstheme="minorHAnsi"/>
          <w:lang w:bidi="he-IL"/>
        </w:rPr>
      </w:pPr>
      <w:r>
        <w:rPr>
          <w:rFonts w:cstheme="minorHAnsi"/>
          <w:lang w:bidi="he-IL"/>
        </w:rPr>
        <w:t>#9.  Why is the filling of the Holy Spirit crucial to the believer’s sanctification?  Eph 5:18</w:t>
      </w:r>
    </w:p>
    <w:p w14:paraId="128BCEF8" w14:textId="77777777" w:rsidR="000D6CC6" w:rsidRDefault="000D6CC6" w:rsidP="00C72941">
      <w:pPr>
        <w:pStyle w:val="NoSpacing"/>
        <w:rPr>
          <w:rFonts w:cstheme="minorHAnsi"/>
          <w:lang w:bidi="he-IL"/>
        </w:rPr>
      </w:pPr>
    </w:p>
    <w:p w14:paraId="6A626BA1" w14:textId="77777777" w:rsidR="000D6CC6" w:rsidRDefault="000D6CC6" w:rsidP="00C72941">
      <w:pPr>
        <w:pStyle w:val="NoSpacing"/>
        <w:rPr>
          <w:rFonts w:cstheme="minorHAnsi"/>
          <w:lang w:bidi="he-IL"/>
        </w:rPr>
      </w:pPr>
      <w:r>
        <w:rPr>
          <w:rFonts w:cstheme="minorHAnsi"/>
          <w:lang w:bidi="he-IL"/>
        </w:rPr>
        <w:t>#10.  What is the evidence of a sanctified life?</w:t>
      </w:r>
    </w:p>
    <w:p w14:paraId="001915EF" w14:textId="77777777" w:rsidR="000D6CC6" w:rsidRDefault="000D6CC6" w:rsidP="00C72941">
      <w:pPr>
        <w:pStyle w:val="NoSpacing"/>
        <w:rPr>
          <w:rFonts w:cstheme="minorHAnsi"/>
          <w:lang w:bidi="he-IL"/>
        </w:rPr>
      </w:pPr>
    </w:p>
    <w:p w14:paraId="5A7D4000" w14:textId="073DAD47" w:rsidR="000D6CC6" w:rsidRDefault="000D6CC6" w:rsidP="00C72941">
      <w:pPr>
        <w:pStyle w:val="NoSpacing"/>
        <w:rPr>
          <w:rFonts w:cstheme="minorHAnsi"/>
          <w:lang w:bidi="he-IL"/>
        </w:rPr>
      </w:pPr>
      <w:r>
        <w:rPr>
          <w:rFonts w:cstheme="minorHAnsi"/>
          <w:lang w:bidi="he-IL"/>
        </w:rPr>
        <w:t>#11.  In what way</w:t>
      </w:r>
      <w:r w:rsidR="002C0154">
        <w:rPr>
          <w:rFonts w:cstheme="minorHAnsi"/>
          <w:lang w:bidi="he-IL"/>
        </w:rPr>
        <w:t>(s)</w:t>
      </w:r>
      <w:r>
        <w:rPr>
          <w:rFonts w:cstheme="minorHAnsi"/>
          <w:lang w:bidi="he-IL"/>
        </w:rPr>
        <w:t xml:space="preserve"> </w:t>
      </w:r>
      <w:r w:rsidR="00FC38FE">
        <w:rPr>
          <w:rFonts w:cstheme="minorHAnsi"/>
          <w:lang w:bidi="he-IL"/>
        </w:rPr>
        <w:t>are</w:t>
      </w:r>
      <w:r>
        <w:rPr>
          <w:rFonts w:cstheme="minorHAnsi"/>
          <w:lang w:bidi="he-IL"/>
        </w:rPr>
        <w:t xml:space="preserve"> the works of the flesh contrary to the fruit of the Spirit? </w:t>
      </w:r>
    </w:p>
    <w:p w14:paraId="1E8D9D49" w14:textId="77777777" w:rsidR="000D6CC6" w:rsidRDefault="000D6CC6" w:rsidP="00C72941">
      <w:pPr>
        <w:pStyle w:val="NoSpacing"/>
        <w:rPr>
          <w:rFonts w:cstheme="minorHAnsi"/>
          <w:lang w:bidi="he-IL"/>
        </w:rPr>
      </w:pPr>
    </w:p>
    <w:p w14:paraId="467FBB3F" w14:textId="77777777" w:rsidR="00675B06" w:rsidRDefault="000D6CC6" w:rsidP="00C72941">
      <w:pPr>
        <w:pStyle w:val="NoSpacing"/>
        <w:rPr>
          <w:rFonts w:cstheme="minorHAnsi"/>
          <w:lang w:bidi="he-IL"/>
        </w:rPr>
      </w:pPr>
      <w:r>
        <w:rPr>
          <w:rFonts w:cstheme="minorHAnsi"/>
          <w:lang w:bidi="he-IL"/>
        </w:rPr>
        <w:t>#12.  What is your takeaway from this teaching?</w:t>
      </w:r>
    </w:p>
    <w:p w14:paraId="35F33992" w14:textId="60B39668" w:rsidR="00C72941" w:rsidRPr="001061FD" w:rsidRDefault="00B57BBF" w:rsidP="00C72941">
      <w:pPr>
        <w:pStyle w:val="NoSpacing"/>
        <w:rPr>
          <w:rFonts w:cstheme="minorHAnsi"/>
          <w:lang w:bidi="he-IL"/>
        </w:rPr>
      </w:pPr>
      <w:r>
        <w:rPr>
          <w:noProof/>
        </w:rPr>
        <mc:AlternateContent>
          <mc:Choice Requires="wps">
            <w:drawing>
              <wp:anchor distT="0" distB="0" distL="114300" distR="114300" simplePos="0" relativeHeight="251659264" behindDoc="0" locked="0" layoutInCell="1" allowOverlap="1" wp14:anchorId="3A277D6A" wp14:editId="49EAB80F">
                <wp:simplePos x="0" y="0"/>
                <wp:positionH relativeFrom="column">
                  <wp:posOffset>39370</wp:posOffset>
                </wp:positionH>
                <wp:positionV relativeFrom="paragraph">
                  <wp:posOffset>317362</wp:posOffset>
                </wp:positionV>
                <wp:extent cx="3331597" cy="477078"/>
                <wp:effectExtent l="0" t="0" r="21590" b="18415"/>
                <wp:wrapNone/>
                <wp:docPr id="1" name="Text Box 1"/>
                <wp:cNvGraphicFramePr/>
                <a:graphic xmlns:a="http://schemas.openxmlformats.org/drawingml/2006/main">
                  <a:graphicData uri="http://schemas.microsoft.com/office/word/2010/wordprocessingShape">
                    <wps:wsp>
                      <wps:cNvSpPr txBox="1"/>
                      <wps:spPr>
                        <a:xfrm>
                          <a:off x="0" y="0"/>
                          <a:ext cx="3331597" cy="477078"/>
                        </a:xfrm>
                        <a:prstGeom prst="rect">
                          <a:avLst/>
                        </a:prstGeom>
                        <a:solidFill>
                          <a:schemeClr val="lt1"/>
                        </a:solidFill>
                        <a:ln w="19050">
                          <a:solidFill>
                            <a:prstClr val="black"/>
                          </a:solidFill>
                        </a:ln>
                      </wps:spPr>
                      <wps:txbx>
                        <w:txbxContent>
                          <w:p w14:paraId="18D63CB3" w14:textId="39C0B1B9" w:rsidR="00675B06" w:rsidRDefault="00675B06" w:rsidP="00675B06">
                            <w:pPr>
                              <w:pStyle w:val="NoSpacing"/>
                              <w:jc w:val="center"/>
                            </w:pPr>
                            <w:r>
                              <w:t>Hillcrest Church</w:t>
                            </w:r>
                          </w:p>
                          <w:p w14:paraId="306ED0C3" w14:textId="1349CCFF" w:rsidR="00675B06" w:rsidRDefault="00675B06" w:rsidP="00675B06">
                            <w:pPr>
                              <w:jc w:val="center"/>
                            </w:pPr>
                            <w:r>
                              <w:t>©Pastor Bruce Guckelberg, PhD, August 9,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77D6A" id="_x0000_t202" coordsize="21600,21600" o:spt="202" path="m,l,21600r21600,l21600,xe">
                <v:stroke joinstyle="miter"/>
                <v:path gradientshapeok="t" o:connecttype="rect"/>
              </v:shapetype>
              <v:shape id="Text Box 1" o:spid="_x0000_s1026" type="#_x0000_t202" style="position:absolute;margin-left:3.1pt;margin-top:25pt;width:262.35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" fillcolor="white [3201]" strokeweight="1.5pt">
                <v:textbox>
                  <w:txbxContent>
                    <w:p w14:paraId="18D63CB3" w14:textId="39C0B1B9" w:rsidR="00675B06" w:rsidRDefault="00675B06" w:rsidP="00675B06">
                      <w:pPr>
                        <w:pStyle w:val="NoSpacing"/>
                        <w:jc w:val="center"/>
                      </w:pPr>
                      <w:r>
                        <w:t>Hillcrest Church</w:t>
                      </w:r>
                    </w:p>
                    <w:p w14:paraId="306ED0C3" w14:textId="1349CCFF" w:rsidR="00675B06" w:rsidRDefault="00675B06" w:rsidP="00675B06">
                      <w:pPr>
                        <w:jc w:val="center"/>
                      </w:pPr>
                      <w:r>
                        <w:t>©Pastor Bruce Guckelberg, PhD, August 9, 2020</w:t>
                      </w:r>
                    </w:p>
                  </w:txbxContent>
                </v:textbox>
              </v:shape>
            </w:pict>
          </mc:Fallback>
        </mc:AlternateContent>
      </w:r>
      <w:r w:rsidR="000D6CC6">
        <w:rPr>
          <w:rFonts w:cstheme="minorHAnsi"/>
          <w:lang w:bidi="he-IL"/>
        </w:rPr>
        <w:t xml:space="preserve">  </w:t>
      </w:r>
    </w:p>
    <w:sectPr w:rsidR="00C72941" w:rsidRPr="001061FD" w:rsidSect="00610A63">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36893"/>
    <w:multiLevelType w:val="hybridMultilevel"/>
    <w:tmpl w:val="6A605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16040"/>
    <w:multiLevelType w:val="hybridMultilevel"/>
    <w:tmpl w:val="B51ED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B6714"/>
    <w:multiLevelType w:val="hybridMultilevel"/>
    <w:tmpl w:val="5BDEE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31B84"/>
    <w:multiLevelType w:val="hybridMultilevel"/>
    <w:tmpl w:val="B8BC9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67DF3"/>
    <w:multiLevelType w:val="hybridMultilevel"/>
    <w:tmpl w:val="4A921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783C2D"/>
    <w:multiLevelType w:val="hybridMultilevel"/>
    <w:tmpl w:val="D1B0E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63"/>
    <w:rsid w:val="000D6CC6"/>
    <w:rsid w:val="001061FD"/>
    <w:rsid w:val="00176709"/>
    <w:rsid w:val="001949F1"/>
    <w:rsid w:val="001D16CC"/>
    <w:rsid w:val="002C0154"/>
    <w:rsid w:val="0034773F"/>
    <w:rsid w:val="00353F4C"/>
    <w:rsid w:val="003801E6"/>
    <w:rsid w:val="004E4257"/>
    <w:rsid w:val="00601CF5"/>
    <w:rsid w:val="00610A63"/>
    <w:rsid w:val="00675B06"/>
    <w:rsid w:val="006B6878"/>
    <w:rsid w:val="006C7D02"/>
    <w:rsid w:val="00711DFA"/>
    <w:rsid w:val="007B4953"/>
    <w:rsid w:val="00844246"/>
    <w:rsid w:val="008E1D63"/>
    <w:rsid w:val="00944C46"/>
    <w:rsid w:val="00A62D70"/>
    <w:rsid w:val="00B57BBF"/>
    <w:rsid w:val="00B92724"/>
    <w:rsid w:val="00B94B2A"/>
    <w:rsid w:val="00C72941"/>
    <w:rsid w:val="00D47FBE"/>
    <w:rsid w:val="00D8778B"/>
    <w:rsid w:val="00EA6AD1"/>
    <w:rsid w:val="00FC38FE"/>
    <w:rsid w:val="00FE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01C4"/>
  <w15:chartTrackingRefBased/>
  <w15:docId w15:val="{497EBAE5-5B86-4DC6-85B3-AD6473D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A63"/>
    <w:pPr>
      <w:spacing w:after="0" w:line="240" w:lineRule="auto"/>
    </w:pPr>
  </w:style>
  <w:style w:type="character" w:styleId="Hyperlink">
    <w:name w:val="Hyperlink"/>
    <w:basedOn w:val="DefaultParagraphFont"/>
    <w:uiPriority w:val="99"/>
    <w:semiHidden/>
    <w:unhideWhenUsed/>
    <w:rsid w:val="00176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2809</TotalTime>
  <Pages>2</Pages>
  <Words>1210</Words>
  <Characters>5558</Characters>
  <Application>Microsoft Office Word</Application>
  <DocSecurity>0</DocSecurity>
  <Lines>154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Guckelberg</dc:creator>
  <cp:keywords/>
  <dc:description/>
  <cp:lastModifiedBy>Bruce Guckelberg</cp:lastModifiedBy>
  <cp:revision>14</cp:revision>
  <dcterms:created xsi:type="dcterms:W3CDTF">2020-08-06T15:54:00Z</dcterms:created>
  <dcterms:modified xsi:type="dcterms:W3CDTF">2020-08-08T16:27:00Z</dcterms:modified>
</cp:coreProperties>
</file>